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052D1E" w:rsidP="00BC42AF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  <w:r w:rsidR="003540B0">
              <w:rPr>
                <w:sz w:val="28"/>
                <w:szCs w:val="28"/>
              </w:rPr>
              <w:t>9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BC42AF">
              <w:rPr>
                <w:sz w:val="28"/>
                <w:szCs w:val="28"/>
              </w:rPr>
              <w:t>февраля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BC42AF">
              <w:rPr>
                <w:sz w:val="28"/>
                <w:szCs w:val="28"/>
              </w:rPr>
              <w:t>4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7C4C0D" w:rsidP="00052D1E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052D1E">
              <w:rPr>
                <w:sz w:val="28"/>
                <w:szCs w:val="28"/>
                <w:lang w:eastAsia="ar-SA"/>
              </w:rPr>
              <w:t>94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34990" w:rsidRDefault="00734990" w:rsidP="00734990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734990" w:rsidRDefault="00734990" w:rsidP="00734990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734990" w:rsidRPr="000B161F" w:rsidRDefault="00734990" w:rsidP="0073499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B4030" w:rsidRPr="00843420" w:rsidRDefault="007B4030" w:rsidP="007B4030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пункта 5.1 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>
        <w:rPr>
          <w:sz w:val="28"/>
          <w:szCs w:val="28"/>
        </w:rPr>
        <w:t>, Южная</w:t>
      </w:r>
      <w:r w:rsidRPr="007D2ED3">
        <w:rPr>
          <w:sz w:val="28"/>
          <w:szCs w:val="28"/>
        </w:rPr>
        <w:t xml:space="preserve"> территориальная избирательная комиссия</w:t>
      </w:r>
      <w:proofErr w:type="gramEnd"/>
      <w:r w:rsidRPr="007D2ED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>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B4030" w:rsidRDefault="007B4030" w:rsidP="007B4030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 xml:space="preserve">составов участковых комиссий, сформированных Южной территориальной избирательной комиссией, </w:t>
      </w:r>
      <w:proofErr w:type="gramStart"/>
      <w:r>
        <w:rPr>
          <w:bCs/>
        </w:rPr>
        <w:t>г</w:t>
      </w:r>
      <w:proofErr w:type="gramEnd"/>
      <w:r>
        <w:rPr>
          <w:bCs/>
        </w:rPr>
        <w:t>. Архангельск, кандидатуры согласно прилагаемым спискам.</w:t>
      </w:r>
    </w:p>
    <w:p w:rsidR="00367709" w:rsidRDefault="007B4030" w:rsidP="007B4030">
      <w:pPr>
        <w:pStyle w:val="14-15"/>
        <w:numPr>
          <w:ilvl w:val="0"/>
          <w:numId w:val="11"/>
        </w:numPr>
        <w:spacing w:line="276" w:lineRule="auto"/>
        <w:ind w:left="0" w:firstLine="851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3612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1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0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A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3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01307A" w:rsidRPr="007C4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2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7167B5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резерва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комиссий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18565D" w:rsidRDefault="0018565D" w:rsidP="0018565D">
      <w:pPr>
        <w:jc w:val="center"/>
        <w:rPr>
          <w:b/>
          <w:sz w:val="28"/>
          <w:szCs w:val="28"/>
        </w:rPr>
      </w:pPr>
    </w:p>
    <w:p w:rsidR="00B11122" w:rsidRPr="004F0303" w:rsidRDefault="00B11122" w:rsidP="00A2651B">
      <w:pPr>
        <w:pStyle w:val="a6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2651B" w:rsidRPr="004F0303">
        <w:rPr>
          <w:sz w:val="28"/>
          <w:szCs w:val="28"/>
        </w:rPr>
        <w:t>подпункта «Г»</w:t>
      </w:r>
      <w:r w:rsidR="00A2651B" w:rsidRPr="006D78CB">
        <w:rPr>
          <w:sz w:val="28"/>
          <w:szCs w:val="28"/>
        </w:rPr>
        <w:t xml:space="preserve"> пункта 25</w:t>
      </w:r>
      <w:r w:rsidR="00A2651B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2</w:t>
      </w:r>
      <w:r w:rsidR="00A2651B">
        <w:rPr>
          <w:sz w:val="28"/>
          <w:szCs w:val="28"/>
        </w:rPr>
        <w:t>7</w:t>
      </w:r>
      <w:r>
        <w:rPr>
          <w:sz w:val="28"/>
          <w:szCs w:val="28"/>
        </w:rPr>
        <w:t xml:space="preserve"> Порядка</w:t>
      </w:r>
      <w:r w:rsidR="00CD72A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</w:t>
      </w:r>
      <w:r w:rsidR="00CD72A4" w:rsidRPr="004F0303">
        <w:rPr>
          <w:sz w:val="28"/>
          <w:szCs w:val="28"/>
        </w:rPr>
        <w:t>Р</w:t>
      </w:r>
      <w:r w:rsidR="00283DCF" w:rsidRPr="004F0303">
        <w:rPr>
          <w:sz w:val="28"/>
          <w:szCs w:val="28"/>
        </w:rPr>
        <w:t>оссии</w:t>
      </w:r>
      <w:r w:rsidR="00CD72A4" w:rsidRPr="004F0303">
        <w:rPr>
          <w:sz w:val="28"/>
          <w:szCs w:val="28"/>
        </w:rPr>
        <w:t xml:space="preserve"> от 05.12.2012 № 152/1137-6 </w:t>
      </w:r>
      <w:r w:rsidR="00283DCF" w:rsidRPr="004F0303">
        <w:rPr>
          <w:sz w:val="28"/>
          <w:szCs w:val="28"/>
        </w:rPr>
        <w:t>(далее – Порядок)</w:t>
      </w:r>
    </w:p>
    <w:p w:rsidR="006D78CB" w:rsidRDefault="006D78CB" w:rsidP="00A2651B">
      <w:pPr>
        <w:pStyle w:val="a6"/>
        <w:ind w:left="0" w:firstLine="851"/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278"/>
        <w:gridCol w:w="5102"/>
      </w:tblGrid>
      <w:tr w:rsidR="00F96CAB" w:rsidRPr="00C718AA" w:rsidTr="00743212">
        <w:trPr>
          <w:trHeight w:val="1126"/>
        </w:trPr>
        <w:tc>
          <w:tcPr>
            <w:tcW w:w="33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484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3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543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BD4402" w:rsidRPr="00C718AA" w:rsidTr="00743212">
        <w:tc>
          <w:tcPr>
            <w:tcW w:w="336" w:type="pct"/>
            <w:vAlign w:val="center"/>
          </w:tcPr>
          <w:p w:rsidR="00BD4402" w:rsidRDefault="00BD440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84" w:type="pct"/>
            <w:vAlign w:val="center"/>
          </w:tcPr>
          <w:p w:rsidR="00BD4402" w:rsidRDefault="00124356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Назарова Ирина Павловна</w:t>
            </w:r>
          </w:p>
        </w:tc>
        <w:tc>
          <w:tcPr>
            <w:tcW w:w="637" w:type="pct"/>
            <w:vAlign w:val="center"/>
          </w:tcPr>
          <w:p w:rsidR="00BD4402" w:rsidRDefault="00124356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2543" w:type="pct"/>
            <w:vAlign w:val="center"/>
          </w:tcPr>
          <w:p w:rsidR="00BD4402" w:rsidRDefault="00BD4402" w:rsidP="00BD44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3612BC" w:rsidRPr="00C718AA" w:rsidTr="00743212">
        <w:tc>
          <w:tcPr>
            <w:tcW w:w="336" w:type="pct"/>
            <w:vAlign w:val="center"/>
          </w:tcPr>
          <w:p w:rsidR="003612BC" w:rsidRPr="00C718AA" w:rsidRDefault="00BD440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84" w:type="pct"/>
            <w:vAlign w:val="center"/>
          </w:tcPr>
          <w:p w:rsidR="003612BC" w:rsidRDefault="003612BC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Федоренко Михаил Геннадьевич</w:t>
            </w:r>
          </w:p>
        </w:tc>
        <w:tc>
          <w:tcPr>
            <w:tcW w:w="637" w:type="pct"/>
            <w:vAlign w:val="center"/>
          </w:tcPr>
          <w:p w:rsidR="003612BC" w:rsidRDefault="003612BC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2543" w:type="pct"/>
            <w:vAlign w:val="center"/>
          </w:tcPr>
          <w:p w:rsidR="003612BC" w:rsidRDefault="003612BC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</w:tr>
      <w:tr w:rsidR="00F96CAB" w:rsidRPr="00C718AA" w:rsidTr="00743212">
        <w:tc>
          <w:tcPr>
            <w:tcW w:w="336" w:type="pct"/>
            <w:vAlign w:val="center"/>
          </w:tcPr>
          <w:p w:rsidR="00A2651B" w:rsidRPr="00C718AA" w:rsidRDefault="00BD440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A2651B" w:rsidRPr="00C718AA" w:rsidRDefault="0074321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Ангелова</w:t>
            </w:r>
            <w:proofErr w:type="spellEnd"/>
            <w:r>
              <w:rPr>
                <w:szCs w:val="24"/>
              </w:rPr>
              <w:t xml:space="preserve"> Анжела Дмитриевна</w:t>
            </w:r>
          </w:p>
        </w:tc>
        <w:tc>
          <w:tcPr>
            <w:tcW w:w="637" w:type="pct"/>
            <w:vAlign w:val="center"/>
          </w:tcPr>
          <w:p w:rsidR="00A2651B" w:rsidRPr="00C718AA" w:rsidRDefault="0074321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  <w:r w:rsidR="00591107">
              <w:rPr>
                <w:szCs w:val="24"/>
              </w:rPr>
              <w:t>4</w:t>
            </w:r>
          </w:p>
        </w:tc>
        <w:tc>
          <w:tcPr>
            <w:tcW w:w="2543" w:type="pct"/>
            <w:vAlign w:val="center"/>
          </w:tcPr>
          <w:p w:rsidR="00A2651B" w:rsidRPr="00C718AA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Архангельское р</w:t>
            </w:r>
            <w:r w:rsidR="00A2651B" w:rsidRPr="00C718AA">
              <w:rPr>
                <w:szCs w:val="24"/>
              </w:rPr>
              <w:t xml:space="preserve">егиональное отделение </w:t>
            </w:r>
            <w:r>
              <w:rPr>
                <w:szCs w:val="24"/>
              </w:rPr>
              <w:t>Политической партии ЛДПР – Либерально-демократическая партия России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A2651B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29" w:rsidRDefault="00491C29">
      <w:r>
        <w:separator/>
      </w:r>
    </w:p>
  </w:endnote>
  <w:endnote w:type="continuationSeparator" w:id="0">
    <w:p w:rsidR="00491C29" w:rsidRDefault="00491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29" w:rsidRDefault="00491C29">
      <w:r>
        <w:separator/>
      </w:r>
    </w:p>
  </w:footnote>
  <w:footnote w:type="continuationSeparator" w:id="0">
    <w:p w:rsidR="00491C29" w:rsidRDefault="00491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D47E73">
        <w:pPr>
          <w:pStyle w:val="a9"/>
          <w:jc w:val="center"/>
        </w:pPr>
        <w:fldSimple w:instr=" PAGE   \* MERGEFORMAT ">
          <w:r w:rsidR="00124356">
            <w:rPr>
              <w:noProof/>
            </w:rPr>
            <w:t>2</w:t>
          </w:r>
        </w:fldSimple>
      </w:p>
    </w:sdtContent>
  </w:sdt>
  <w:p w:rsidR="00E35175" w:rsidRDefault="00491C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820B2"/>
    <w:multiLevelType w:val="hybridMultilevel"/>
    <w:tmpl w:val="F75E93BA"/>
    <w:lvl w:ilvl="0" w:tplc="5F166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6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1307A"/>
    <w:rsid w:val="00022E14"/>
    <w:rsid w:val="00052D1E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316"/>
    <w:rsid w:val="000E6919"/>
    <w:rsid w:val="00124356"/>
    <w:rsid w:val="00130AF0"/>
    <w:rsid w:val="00142DF7"/>
    <w:rsid w:val="00143755"/>
    <w:rsid w:val="00150C46"/>
    <w:rsid w:val="00161E7A"/>
    <w:rsid w:val="0016291B"/>
    <w:rsid w:val="00173A70"/>
    <w:rsid w:val="001841BB"/>
    <w:rsid w:val="0018565D"/>
    <w:rsid w:val="001A1EF7"/>
    <w:rsid w:val="001E454F"/>
    <w:rsid w:val="00207651"/>
    <w:rsid w:val="002112DB"/>
    <w:rsid w:val="002452C7"/>
    <w:rsid w:val="002654B0"/>
    <w:rsid w:val="00270B53"/>
    <w:rsid w:val="00273240"/>
    <w:rsid w:val="00273D32"/>
    <w:rsid w:val="00276780"/>
    <w:rsid w:val="00280174"/>
    <w:rsid w:val="00283DCF"/>
    <w:rsid w:val="002A67DD"/>
    <w:rsid w:val="002E4F8F"/>
    <w:rsid w:val="002E5930"/>
    <w:rsid w:val="002F1AED"/>
    <w:rsid w:val="00302577"/>
    <w:rsid w:val="00311745"/>
    <w:rsid w:val="00326E5E"/>
    <w:rsid w:val="00352153"/>
    <w:rsid w:val="00353F49"/>
    <w:rsid w:val="003540B0"/>
    <w:rsid w:val="003612BC"/>
    <w:rsid w:val="00367709"/>
    <w:rsid w:val="003829B5"/>
    <w:rsid w:val="003A4EE5"/>
    <w:rsid w:val="003E1150"/>
    <w:rsid w:val="00414AEF"/>
    <w:rsid w:val="00454C99"/>
    <w:rsid w:val="00491C29"/>
    <w:rsid w:val="004F0303"/>
    <w:rsid w:val="005006BB"/>
    <w:rsid w:val="0052021A"/>
    <w:rsid w:val="0052319F"/>
    <w:rsid w:val="00535EA9"/>
    <w:rsid w:val="00557669"/>
    <w:rsid w:val="00591107"/>
    <w:rsid w:val="005C487C"/>
    <w:rsid w:val="005D3AA8"/>
    <w:rsid w:val="006110A8"/>
    <w:rsid w:val="0062022E"/>
    <w:rsid w:val="00627E31"/>
    <w:rsid w:val="00643A7E"/>
    <w:rsid w:val="00643C3E"/>
    <w:rsid w:val="00652255"/>
    <w:rsid w:val="006650B2"/>
    <w:rsid w:val="00694DBA"/>
    <w:rsid w:val="006A6A4E"/>
    <w:rsid w:val="006A7428"/>
    <w:rsid w:val="006D11D8"/>
    <w:rsid w:val="006D51B0"/>
    <w:rsid w:val="006D78CB"/>
    <w:rsid w:val="00704DFA"/>
    <w:rsid w:val="007167B5"/>
    <w:rsid w:val="00716B06"/>
    <w:rsid w:val="00734990"/>
    <w:rsid w:val="00743212"/>
    <w:rsid w:val="00744A11"/>
    <w:rsid w:val="00755296"/>
    <w:rsid w:val="00760BA4"/>
    <w:rsid w:val="007A0BCB"/>
    <w:rsid w:val="007A1DC1"/>
    <w:rsid w:val="007B1C28"/>
    <w:rsid w:val="007B394A"/>
    <w:rsid w:val="007B4030"/>
    <w:rsid w:val="007C4C0D"/>
    <w:rsid w:val="007D555C"/>
    <w:rsid w:val="007D6F95"/>
    <w:rsid w:val="007E7540"/>
    <w:rsid w:val="0081024E"/>
    <w:rsid w:val="00840320"/>
    <w:rsid w:val="00843420"/>
    <w:rsid w:val="0084551F"/>
    <w:rsid w:val="00895109"/>
    <w:rsid w:val="008956DD"/>
    <w:rsid w:val="00896261"/>
    <w:rsid w:val="008C3FD1"/>
    <w:rsid w:val="008C5C2A"/>
    <w:rsid w:val="008D5304"/>
    <w:rsid w:val="008D6E7A"/>
    <w:rsid w:val="0090251C"/>
    <w:rsid w:val="00905AC2"/>
    <w:rsid w:val="009145C6"/>
    <w:rsid w:val="009342AF"/>
    <w:rsid w:val="00946A28"/>
    <w:rsid w:val="00955A6E"/>
    <w:rsid w:val="009C07A6"/>
    <w:rsid w:val="009C0AD3"/>
    <w:rsid w:val="009E3D16"/>
    <w:rsid w:val="00A2651B"/>
    <w:rsid w:val="00A32239"/>
    <w:rsid w:val="00A500C5"/>
    <w:rsid w:val="00A6013D"/>
    <w:rsid w:val="00A84243"/>
    <w:rsid w:val="00A9320F"/>
    <w:rsid w:val="00AC66C7"/>
    <w:rsid w:val="00AF67FE"/>
    <w:rsid w:val="00B11122"/>
    <w:rsid w:val="00B86371"/>
    <w:rsid w:val="00B963C7"/>
    <w:rsid w:val="00B97244"/>
    <w:rsid w:val="00BA3054"/>
    <w:rsid w:val="00BB044E"/>
    <w:rsid w:val="00BC42AF"/>
    <w:rsid w:val="00BD4402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0CF6"/>
    <w:rsid w:val="00CE41D3"/>
    <w:rsid w:val="00CF02F1"/>
    <w:rsid w:val="00D1078D"/>
    <w:rsid w:val="00D47E73"/>
    <w:rsid w:val="00D6521D"/>
    <w:rsid w:val="00D81090"/>
    <w:rsid w:val="00D81BA9"/>
    <w:rsid w:val="00D82D05"/>
    <w:rsid w:val="00DA4D2A"/>
    <w:rsid w:val="00DE7BED"/>
    <w:rsid w:val="00DF5121"/>
    <w:rsid w:val="00E047BB"/>
    <w:rsid w:val="00E22BDC"/>
    <w:rsid w:val="00E2600C"/>
    <w:rsid w:val="00E52BA6"/>
    <w:rsid w:val="00E95D17"/>
    <w:rsid w:val="00EB3D7C"/>
    <w:rsid w:val="00ED5C39"/>
    <w:rsid w:val="00EE7BF1"/>
    <w:rsid w:val="00F00CD4"/>
    <w:rsid w:val="00F13715"/>
    <w:rsid w:val="00F44E3C"/>
    <w:rsid w:val="00F65F66"/>
    <w:rsid w:val="00F83249"/>
    <w:rsid w:val="00F83948"/>
    <w:rsid w:val="00F918E0"/>
    <w:rsid w:val="00F96CAB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11A60-A30B-4965-B97C-EA6412AF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5</cp:revision>
  <cp:lastPrinted>2023-05-30T15:12:00Z</cp:lastPrinted>
  <dcterms:created xsi:type="dcterms:W3CDTF">2024-02-29T12:26:00Z</dcterms:created>
  <dcterms:modified xsi:type="dcterms:W3CDTF">2024-02-29T14:04:00Z</dcterms:modified>
</cp:coreProperties>
</file>